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F19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762000" cy="914400"/>
            <wp:effectExtent l="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391" w:rsidRDefault="00694391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АДМИНИСТРАЦИЯ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ТУРКОВСКОГО МУНИЦИПАЛЬНОГО РАЙОНА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12A5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C</w:t>
      </w:r>
      <w:r w:rsidRPr="00212A57">
        <w:rPr>
          <w:rFonts w:ascii="Times New Roman" w:eastAsia="Times New Roman" w:hAnsi="Times New Roman"/>
          <w:b/>
          <w:sz w:val="24"/>
          <w:szCs w:val="24"/>
          <w:lang w:eastAsia="ru-RU"/>
        </w:rPr>
        <w:t>АРАТОВСКОЙ ОБЛАСТИ</w:t>
      </w:r>
    </w:p>
    <w:p w:rsidR="00507F19" w:rsidRPr="00212A57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  <w:r w:rsidRPr="00212A57"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  <w:t>ПОСТАНОВЛЕНИЕ</w:t>
      </w:r>
    </w:p>
    <w:p w:rsidR="00507F19" w:rsidRDefault="00507F19" w:rsidP="00F47E81">
      <w:pPr>
        <w:spacing w:after="0" w:line="240" w:lineRule="auto"/>
        <w:ind w:left="709"/>
        <w:jc w:val="center"/>
        <w:outlineLvl w:val="0"/>
        <w:rPr>
          <w:rFonts w:ascii="Times New Roman" w:eastAsia="Times New Roman" w:hAnsi="Times New Roman"/>
          <w:b/>
          <w:bCs/>
          <w:kern w:val="28"/>
          <w:sz w:val="32"/>
          <w:szCs w:val="32"/>
          <w:lang w:eastAsia="ru-RU"/>
        </w:rPr>
      </w:pPr>
    </w:p>
    <w:p w:rsidR="00507F19" w:rsidRPr="00212A57" w:rsidRDefault="00BC2AA7" w:rsidP="00F47E81">
      <w:pPr>
        <w:spacing w:after="0"/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12.02.2019 г.     </w:t>
      </w:r>
      <w:r w:rsidR="00507F19" w:rsidRPr="00212A5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259</w:t>
      </w:r>
    </w:p>
    <w:p w:rsidR="00507F19" w:rsidRPr="00212A57" w:rsidRDefault="00507F19" w:rsidP="00F47E81">
      <w:pPr>
        <w:spacing w:after="0"/>
        <w:ind w:left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7F19" w:rsidRDefault="00BC2AA7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изменения</w:t>
      </w:r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gramStart"/>
      <w:r w:rsidR="00507F19"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муниципальную</w:t>
      </w:r>
      <w:proofErr w:type="gramEnd"/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</w:t>
      </w:r>
      <w:r w:rsidRPr="00212A5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рограмму«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Благоустройство Турковского </w:t>
      </w:r>
    </w:p>
    <w:p w:rsidR="00507F19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муниципального образования Турковского 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муниципального района на 2018-2020 годы»</w:t>
      </w:r>
    </w:p>
    <w:p w:rsidR="00507F19" w:rsidRPr="00212A57" w:rsidRDefault="00507F19" w:rsidP="00F47E81">
      <w:pPr>
        <w:spacing w:after="0" w:line="240" w:lineRule="auto"/>
        <w:ind w:left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Уставом Турковского муниципального района администрации Турковского муниципального района ПОСТАНОВЛЯЕТ:</w:t>
      </w:r>
    </w:p>
    <w:p w:rsidR="00507F19" w:rsidRPr="00034A77" w:rsidRDefault="00507F19" w:rsidP="00096BAF">
      <w:pPr>
        <w:spacing w:after="0" w:line="240" w:lineRule="auto"/>
        <w:ind w:left="709" w:firstLine="709"/>
        <w:jc w:val="both"/>
        <w:rPr>
          <w:rFonts w:ascii="Times New Roman" w:hAnsi="Times New Roman"/>
          <w:sz w:val="28"/>
          <w:szCs w:val="28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1. Внести в муниципальную программу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Турковского муниципального образования Турковского муниципального района на 2018-2020 годы»,</w:t>
      </w: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утвержденную постановлением администрации Турковского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района от 13 декабря 2017 года № 489, </w:t>
      </w:r>
      <w:r w:rsidR="00096BAF" w:rsidRPr="004266C4">
        <w:rPr>
          <w:rFonts w:ascii="Times New Roman" w:hAnsi="Times New Roman"/>
          <w:sz w:val="28"/>
          <w:szCs w:val="28"/>
        </w:rPr>
        <w:t>изменение,  изложив перечень программных мероприятий в новой редакции согласно приложению.</w:t>
      </w:r>
    </w:p>
    <w:p w:rsidR="00507F19" w:rsidRPr="00212A57" w:rsidRDefault="00507F19" w:rsidP="00F47E81">
      <w:pPr>
        <w:spacing w:after="0" w:line="240" w:lineRule="auto"/>
        <w:ind w:left="709"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2A57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постановлениевступает в силу со дня его подписания.</w:t>
      </w:r>
    </w:p>
    <w:p w:rsidR="00507F19" w:rsidRDefault="00507F19" w:rsidP="00F47E81">
      <w:pPr>
        <w:spacing w:after="0" w:line="240" w:lineRule="auto"/>
        <w:ind w:left="709" w:hanging="284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 w:hanging="218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Турковского</w:t>
      </w:r>
    </w:p>
    <w:p w:rsidR="00507F19" w:rsidRPr="00BE58BC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BE58BC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</w:t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3505F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BC2A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А.В. Никитин</w:t>
      </w:r>
    </w:p>
    <w:p w:rsidR="00507F19" w:rsidRDefault="00507F19" w:rsidP="00F47E81">
      <w:pPr>
        <w:spacing w:after="0" w:line="240" w:lineRule="auto"/>
        <w:ind w:left="709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07F19" w:rsidRDefault="00507F19" w:rsidP="00507F19">
      <w:pPr>
        <w:spacing w:after="0" w:line="240" w:lineRule="auto"/>
        <w:ind w:left="5670"/>
        <w:rPr>
          <w:rFonts w:ascii="Times New Roman" w:eastAsia="Times New Roman" w:hAnsi="Times New Roman"/>
          <w:sz w:val="20"/>
          <w:szCs w:val="20"/>
          <w:lang w:eastAsia="ru-RU"/>
        </w:rPr>
        <w:sectPr w:rsidR="00507F19" w:rsidSect="00694391">
          <w:pgSz w:w="11906" w:h="16838"/>
          <w:pgMar w:top="284" w:right="850" w:bottom="567" w:left="851" w:header="708" w:footer="708" w:gutter="0"/>
          <w:cols w:space="708"/>
          <w:docGrid w:linePitch="360"/>
        </w:sectPr>
      </w:pPr>
    </w:p>
    <w:p w:rsidR="00E30716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34A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постановлению </w:t>
      </w:r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sz w:val="28"/>
          <w:szCs w:val="28"/>
        </w:rPr>
      </w:pPr>
      <w:r w:rsidRPr="00034A7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34A77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E30716" w:rsidRPr="00034A77" w:rsidRDefault="00E30716" w:rsidP="00E30716">
      <w:pPr>
        <w:pStyle w:val="a4"/>
        <w:ind w:left="9923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района от</w:t>
      </w:r>
      <w:r w:rsidR="00BC2AA7">
        <w:rPr>
          <w:rFonts w:ascii="Times New Roman" w:hAnsi="Times New Roman" w:cs="Times New Roman"/>
          <w:sz w:val="28"/>
          <w:szCs w:val="28"/>
        </w:rPr>
        <w:t xml:space="preserve"> 12.02.2019</w:t>
      </w:r>
      <w:r w:rsidR="00F47E81">
        <w:rPr>
          <w:rFonts w:ascii="Times New Roman" w:hAnsi="Times New Roman" w:cs="Times New Roman"/>
          <w:sz w:val="28"/>
          <w:szCs w:val="28"/>
        </w:rPr>
        <w:t xml:space="preserve"> г.  </w:t>
      </w:r>
      <w:r w:rsidRPr="00034A77">
        <w:rPr>
          <w:rFonts w:ascii="Times New Roman" w:hAnsi="Times New Roman" w:cs="Times New Roman"/>
          <w:sz w:val="28"/>
          <w:szCs w:val="28"/>
        </w:rPr>
        <w:t xml:space="preserve">№ </w:t>
      </w:r>
      <w:r w:rsidR="00BC2AA7">
        <w:rPr>
          <w:rFonts w:ascii="Times New Roman" w:hAnsi="Times New Roman" w:cs="Times New Roman"/>
          <w:sz w:val="28"/>
          <w:szCs w:val="28"/>
        </w:rPr>
        <w:t>259</w:t>
      </w:r>
    </w:p>
    <w:p w:rsidR="00E30716" w:rsidRDefault="00E30716" w:rsidP="00E307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30716" w:rsidRPr="0055532D" w:rsidRDefault="00BC2AA7" w:rsidP="00E307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E30716" w:rsidRPr="0055532D" w:rsidRDefault="00F47E81" w:rsidP="00B856D6">
      <w:pPr>
        <w:tabs>
          <w:tab w:val="left" w:pos="992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а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 w:rsidR="00BC2A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proofErr w:type="gramEnd"/>
    </w:p>
    <w:p w:rsidR="00E30716" w:rsidRDefault="00BC2AA7" w:rsidP="00BC2AA7">
      <w:pPr>
        <w:tabs>
          <w:tab w:val="left" w:pos="992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E30716" w:rsidRPr="0055532D">
        <w:rPr>
          <w:rFonts w:ascii="Times New Roman" w:eastAsia="Times New Roman" w:hAnsi="Times New Roman"/>
          <w:sz w:val="28"/>
          <w:szCs w:val="28"/>
          <w:lang w:eastAsia="ru-RU"/>
        </w:rPr>
        <w:t>айона от</w:t>
      </w:r>
      <w:r w:rsidR="00E30716">
        <w:rPr>
          <w:rFonts w:ascii="Times New Roman" w:eastAsia="Times New Roman" w:hAnsi="Times New Roman"/>
          <w:sz w:val="28"/>
          <w:szCs w:val="28"/>
          <w:lang w:eastAsia="ru-RU"/>
        </w:rPr>
        <w:t xml:space="preserve"> 13.12.2017 г. №  489</w:t>
      </w:r>
    </w:p>
    <w:p w:rsidR="00E30716" w:rsidRDefault="00E30716" w:rsidP="00EF393B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E6314C" w:rsidRDefault="00E6314C" w:rsidP="00E631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</w:t>
      </w:r>
    </w:p>
    <w:p w:rsidR="00E6314C" w:rsidRDefault="00E6314C" w:rsidP="00E6314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программных мероприятий </w:t>
      </w:r>
      <w:r w:rsidR="00B856D6">
        <w:rPr>
          <w:rFonts w:ascii="Times New Roman" w:hAnsi="Times New Roman"/>
          <w:b/>
          <w:sz w:val="28"/>
          <w:szCs w:val="28"/>
        </w:rPr>
        <w:t xml:space="preserve">муниципальной </w:t>
      </w:r>
      <w:r>
        <w:rPr>
          <w:rFonts w:ascii="Times New Roman" w:hAnsi="Times New Roman"/>
          <w:b/>
          <w:sz w:val="28"/>
          <w:szCs w:val="28"/>
        </w:rPr>
        <w:t xml:space="preserve">программы  </w:t>
      </w:r>
      <w:r>
        <w:rPr>
          <w:rFonts w:ascii="Times New Roman" w:hAnsi="Times New Roman"/>
          <w:b/>
          <w:bCs/>
          <w:sz w:val="28"/>
          <w:szCs w:val="28"/>
        </w:rPr>
        <w:t xml:space="preserve">«Благоустройство Турковского муниципального образования Турковского муниципального района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2018 - 2020 годы»</w:t>
      </w:r>
    </w:p>
    <w:tbl>
      <w:tblPr>
        <w:tblW w:w="158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4108"/>
        <w:gridCol w:w="1418"/>
        <w:gridCol w:w="1417"/>
        <w:gridCol w:w="1559"/>
        <w:gridCol w:w="2834"/>
        <w:gridCol w:w="3684"/>
      </w:tblGrid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Срок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исполнения 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финансирования</w:t>
            </w:r>
          </w:p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(тыс. руб.)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Источник финансирования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14C" w:rsidRDefault="00E6314C">
            <w:pPr>
              <w:pStyle w:val="a4"/>
              <w:spacing w:line="276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Исполнитель</w:t>
            </w:r>
          </w:p>
        </w:tc>
      </w:tr>
      <w:tr w:rsidR="00E6314C" w:rsidTr="00E6314C">
        <w:trPr>
          <w:trHeight w:val="13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6314C" w:rsidTr="00E6314C">
        <w:trPr>
          <w:trHeight w:val="100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Выполнение работ  по благоустройству Турковского муниципального образования: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EF4D9D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916</w:t>
            </w:r>
            <w:r w:rsidR="00E6314C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 w:rsidP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96BAF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 захоронения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несанкционированных свалок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E6314C">
              <w:rPr>
                <w:rFonts w:ascii="Times New Roman" w:hAnsi="Times New Roman"/>
                <w:sz w:val="28"/>
                <w:szCs w:val="28"/>
                <w:lang w:val="en-US"/>
              </w:rPr>
              <w:t>87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E6314C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1.3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и благоустройство территорий зон отдыха</w:t>
            </w:r>
            <w:r w:rsidR="00501CF4">
              <w:rPr>
                <w:rFonts w:ascii="Times New Roman" w:hAnsi="Times New Roman"/>
                <w:sz w:val="28"/>
                <w:szCs w:val="28"/>
              </w:rPr>
              <w:t>, катков</w:t>
            </w:r>
          </w:p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A228A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9D16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</w:t>
            </w:r>
            <w:r w:rsidR="00E6314C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314C" w:rsidRDefault="00E6314C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и установка контейнеров для мусора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25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Изготовление, установка стендов, билбордов, рекламных конструкций, растяжек социальной рекламы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саженцев цветов и деревьев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7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Разбивка клумб, высадка саженцев цветов и деревьев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55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1.8.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Косметический ремонт детских и спортивных площадок, установка металлических ограждений, ремонт конструкций парка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2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1.9.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67451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Содержание места складирования ТКО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1.10.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конкурса «Самое благоустроенное домовладение р.п. Турки»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ind w:left="-137" w:firstLine="137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1.11.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Очистка ручья и прилегающей территории «Рысь-1» и «Рысь-2» механизированным способом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EA228A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установка конструкций,  установка и  украшение Новогодних елок, праздничное оформление 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Ремонт Доски Почета 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26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1.14.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Свердлова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E61966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E61966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tabs>
                <w:tab w:val="left" w:pos="3435"/>
              </w:tabs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9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1.15.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261AD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Обкос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улиц (ручным и механизированным способом)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6E70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AE6E70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1.16.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тротуара по ул. Макаренко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406C1D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406C1D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1.17.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Устройство смотровой площадки, установка стелы по ул. Ленина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153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7E3F2B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7E3F2B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096BAF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096BAF" w:rsidP="000A3E5B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1.18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Устройство колодцев питьевых из ж/б колец по ул.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Советская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, ул. Матросова, ул. Московская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jc w:val="center"/>
            </w:pPr>
            <w:r w:rsidRPr="000D1F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Pr="000D1FA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501CF4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сети уличного освещения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Pr="00EF4D9D" w:rsidRDefault="00096BAF" w:rsidP="0084729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501CF4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AE6E7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 w:rsidP="006F2D5E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Оплата за электроэнергию по уличному освещению в р.п. Турки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 w:rsidP="00096BA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Устройство уличного освещения по ул. Железнодорожная, ул. Вокзальная, ул. Ленина, ул. Советская: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3.1.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Приобретение фонарей уличного освещения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Pr="00EF4D9D" w:rsidRDefault="00096BAF" w:rsidP="00EF4D9D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264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708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97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3.2.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Установка фонарей уличного освещения.</w:t>
            </w:r>
          </w:p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Турковского муниципального образования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tabs>
                <w:tab w:val="left" w:pos="3435"/>
              </w:tabs>
              <w:spacing w:line="276" w:lineRule="auto"/>
              <w:ind w:right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Турковского муниципального района</w:t>
            </w:r>
          </w:p>
        </w:tc>
      </w:tr>
      <w:tr w:rsidR="00096BAF" w:rsidTr="00E6314C">
        <w:trPr>
          <w:trHeight w:val="703"/>
        </w:trPr>
        <w:tc>
          <w:tcPr>
            <w:tcW w:w="4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6BAF" w:rsidRDefault="00096BAF">
            <w:pPr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3300,0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BAF" w:rsidRDefault="00096BAF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6BAF" w:rsidTr="00E34E16">
        <w:trPr>
          <w:trHeight w:val="316"/>
        </w:trPr>
        <w:tc>
          <w:tcPr>
            <w:tcW w:w="158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6BAF" w:rsidRDefault="00096BAF" w:rsidP="00EA228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Итого по программе:    10540,0»</w:t>
            </w:r>
          </w:p>
        </w:tc>
      </w:tr>
    </w:tbl>
    <w:p w:rsidR="00EF393B" w:rsidRDefault="00EF393B" w:rsidP="00E6314C">
      <w:pPr>
        <w:pStyle w:val="a4"/>
        <w:jc w:val="center"/>
      </w:pPr>
    </w:p>
    <w:sectPr w:rsidR="00EF393B" w:rsidSect="00F47E81">
      <w:pgSz w:w="16838" w:h="11906" w:orient="landscape"/>
      <w:pgMar w:top="284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750"/>
    <w:rsid w:val="00096BAF"/>
    <w:rsid w:val="000F2829"/>
    <w:rsid w:val="000F74D5"/>
    <w:rsid w:val="00314468"/>
    <w:rsid w:val="00357A39"/>
    <w:rsid w:val="00501CF4"/>
    <w:rsid w:val="00507F19"/>
    <w:rsid w:val="005A76B6"/>
    <w:rsid w:val="005E4529"/>
    <w:rsid w:val="00616275"/>
    <w:rsid w:val="00674510"/>
    <w:rsid w:val="006924FC"/>
    <w:rsid w:val="00694391"/>
    <w:rsid w:val="006B385F"/>
    <w:rsid w:val="006D148A"/>
    <w:rsid w:val="007B67DC"/>
    <w:rsid w:val="007E5FCE"/>
    <w:rsid w:val="0084729F"/>
    <w:rsid w:val="00887BAA"/>
    <w:rsid w:val="00937160"/>
    <w:rsid w:val="00995EF0"/>
    <w:rsid w:val="009D16D0"/>
    <w:rsid w:val="00A128DF"/>
    <w:rsid w:val="00A95211"/>
    <w:rsid w:val="00AD4A19"/>
    <w:rsid w:val="00AE6E70"/>
    <w:rsid w:val="00B856D6"/>
    <w:rsid w:val="00BC2AA7"/>
    <w:rsid w:val="00BC3750"/>
    <w:rsid w:val="00D27284"/>
    <w:rsid w:val="00E30716"/>
    <w:rsid w:val="00E6314C"/>
    <w:rsid w:val="00EA228A"/>
    <w:rsid w:val="00EF393B"/>
    <w:rsid w:val="00EF4D9D"/>
    <w:rsid w:val="00F21AD9"/>
    <w:rsid w:val="00F47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93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EF393B"/>
  </w:style>
  <w:style w:type="paragraph" w:styleId="a4">
    <w:name w:val="No Spacing"/>
    <w:link w:val="a3"/>
    <w:uiPriority w:val="1"/>
    <w:qFormat/>
    <w:rsid w:val="00EF393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EF3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393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LUmtSIH0sOeO0EcO7LsgABtI42LTaNCIzvvlE2984R8=</DigestValue>
    </Reference>
    <Reference URI="#idOfficeObject" Type="http://www.w3.org/2000/09/xmldsig#Object">
      <DigestMethod Algorithm="urn:ietf:params:xml:ns:cpxmlsec:algorithms:gostr3411"/>
      <DigestValue>iSTgcWicd3Sy5+yKKnDLvSJLslnpYedKL/F4CFzHknc=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MWxMGvvl08gpE95SoTgbufHWbmuLz9lfL5ttqjab5xQ=</DigestValue>
    </Reference>
  </SignedInfo>
  <SignatureValue>eLjLIc7JT0AhVAioE8fkk7mRFsPcUdZRReU8D6s+2/pqyoDPYkzgZ4k8s2l52Z+T
crzA/r8cL6yEspm47BqXnA==</SignatureValue>
  <KeyInfo>
    <X509Data>
      <X509Certificate>MIIIHzCCB86gAwIBAgIUIRKwlFb3J4Hh3YIRi8NDOOPXwJgwCAYGKoUDAgIDMIIB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rMmOGdIWQITvk6KoqGu1IGpRIe8=</DigestValue>
      </Reference>
      <Reference URI="/word/document.xml?ContentType=application/vnd.openxmlformats-officedocument.wordprocessingml.document.main+xml">
        <DigestMethod Algorithm="http://www.w3.org/2000/09/xmldsig#sha1"/>
        <DigestValue>lIxZwUb4pXQH9gJlQ4acinX/QoU=</DigestValue>
      </Reference>
      <Reference URI="/word/fontTable.xml?ContentType=application/vnd.openxmlformats-officedocument.wordprocessingml.fontTable+xml">
        <DigestMethod Algorithm="http://www.w3.org/2000/09/xmldsig#sha1"/>
        <DigestValue>VKWjwBfGA2ea2v7HWVkt7fSoiVw=</DigestValue>
      </Reference>
      <Reference URI="/word/media/image1.jpeg?ContentType=image/jpeg">
        <DigestMethod Algorithm="http://www.w3.org/2000/09/xmldsig#sha1"/>
        <DigestValue>nqk/PRZY3W8MociuUTj0cRI5H8A=</DigestValue>
      </Reference>
      <Reference URI="/word/settings.xml?ContentType=application/vnd.openxmlformats-officedocument.wordprocessingml.settings+xml">
        <DigestMethod Algorithm="http://www.w3.org/2000/09/xmldsig#sha1"/>
        <DigestValue>yz5YEV5p8kFFTCJoH1b+x+pePMc=</DigestValue>
      </Reference>
      <Reference URI="/word/styles.xml?ContentType=application/vnd.openxmlformats-officedocument.wordprocessingml.styles+xml">
        <DigestMethod Algorithm="http://www.w3.org/2000/09/xmldsig#sha1"/>
        <DigestValue>qTmE6MsseyZkaAUQAyoma7cx8Ls=</DigestValue>
      </Reference>
      <Reference URI="/word/stylesWithEffects.xml?ContentType=application/vnd.ms-word.stylesWithEffects+xml">
        <DigestMethod Algorithm="http://www.w3.org/2000/09/xmldsig#sha1"/>
        <DigestValue>VV1Mv4XWfUB43fnsNDLFfL7oAOY=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ThS4Cq0x0juaZ8XMDzSlLGbiHJA=</DigestValue>
      </Reference>
    </Manifest>
    <SignatureProperties>
      <SignatureProperty Id="idSignatureTime" Target="#idPackageSignature">
        <mdssi:SignatureTime>
          <mdssi:Format>YYYY-MM-DDThh:mm:ssTZD</mdssi:Format>
          <mdssi:Value>2019-02-25T09:50:21Z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2019-02-25T09:50:21Z</xd:SigningTime>
          <xd:SigningCertificate>
            <xd:Cert>
              <xd:CertDigest>
                <DigestMethod Algorithm="http://www.w3.org/2000/09/xmldsig#sha1"/>
                <DigestValue>i9BaoC+JAnDsTZnJJrBPEF1lt04=</DigestValue>
              </xd:CertDigest>
              <xd:IssuerSerial>
                <X509IssuerName>CN=Федеральное казначейство, O=Федеральное казначейство, C=RU, L=Москва, STREET="улица Ильинка, дом 7", ОГРН=1047797019830, ИНН=007710568760, S=г. Москва, E=uc_fk@roskazna.ru</X509IssuerName>
                <X509SerialNumber>188813491090471455884414077578461760368233922712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908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10</cp:revision>
  <cp:lastPrinted>2018-12-16T01:24:00Z</cp:lastPrinted>
  <dcterms:created xsi:type="dcterms:W3CDTF">2019-01-11T11:51:00Z</dcterms:created>
  <dcterms:modified xsi:type="dcterms:W3CDTF">2018-12-16T01:31:00Z</dcterms:modified>
</cp:coreProperties>
</file>